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2A8431" w14:textId="77777777" w:rsidR="00BA1701" w:rsidRPr="00BA1701" w:rsidRDefault="00BA1701" w:rsidP="00BA1701">
      <w:pPr>
        <w:pStyle w:val="aa"/>
        <w:jc w:val="right"/>
        <w:rPr>
          <w:rFonts w:ascii="ＭＳ 明朝" w:eastAsia="ＭＳ 明朝" w:hAnsi="ＭＳ 明朝"/>
        </w:rPr>
      </w:pPr>
      <w:r w:rsidRPr="00BA1701">
        <w:rPr>
          <w:rFonts w:ascii="ＭＳ 明朝" w:eastAsia="ＭＳ 明朝" w:hAnsi="ＭＳ 明朝" w:hint="eastAsia"/>
        </w:rPr>
        <w:t>（様式６）</w:t>
      </w:r>
    </w:p>
    <w:p w14:paraId="2E1E1BC0" w14:textId="77777777" w:rsidR="00BA1701" w:rsidRPr="00BA1701" w:rsidRDefault="00BA1701" w:rsidP="00BA1701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BA1701">
        <w:rPr>
          <w:rFonts w:ascii="ＭＳ 明朝" w:eastAsia="ＭＳ 明朝" w:hAnsi="ＭＳ 明朝" w:hint="eastAsia"/>
          <w:sz w:val="24"/>
          <w:szCs w:val="24"/>
        </w:rPr>
        <w:t>【企画提案書】偽装請負対策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BA1701" w:rsidRPr="00BA1701" w14:paraId="3A579513" w14:textId="77777777" w:rsidTr="00B122CB">
        <w:trPr>
          <w:trHeight w:val="10892"/>
        </w:trPr>
        <w:tc>
          <w:tcPr>
            <w:tcW w:w="8494" w:type="dxa"/>
          </w:tcPr>
          <w:p w14:paraId="541B6752" w14:textId="77777777" w:rsidR="00BA1701" w:rsidRPr="00BA1701" w:rsidRDefault="00BA1701" w:rsidP="00B122CB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4CFEBD0A" w14:textId="77777777" w:rsidR="00BA1701" w:rsidRPr="00BA1701" w:rsidRDefault="00BA1701" w:rsidP="00BA1701">
      <w:pPr>
        <w:pStyle w:val="aa"/>
        <w:rPr>
          <w:rFonts w:ascii="ＭＳ 明朝" w:eastAsia="ＭＳ 明朝" w:hAnsi="ＭＳ 明朝"/>
        </w:rPr>
      </w:pPr>
      <w:r w:rsidRPr="00BA1701">
        <w:rPr>
          <w:rFonts w:ascii="ＭＳ 明朝" w:eastAsia="ＭＳ 明朝" w:hAnsi="ＭＳ 明朝" w:hint="eastAsia"/>
        </w:rPr>
        <w:t>※A４版・３ページ以内で記入すること。</w:t>
      </w:r>
    </w:p>
    <w:p w14:paraId="06D4FFAB" w14:textId="51F1B602" w:rsidR="005A514D" w:rsidRPr="00BA1701" w:rsidRDefault="00BA1701" w:rsidP="00BA1701">
      <w:pPr>
        <w:pStyle w:val="aa"/>
        <w:rPr>
          <w:rFonts w:ascii="ＭＳ 明朝" w:eastAsia="ＭＳ 明朝" w:hAnsi="ＭＳ 明朝"/>
        </w:rPr>
      </w:pPr>
      <w:r w:rsidRPr="00BA1701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※「別紙のとおり」と記載し、別途提案書を作成しても構わない。なお、別紙で提出する場合は、「偽装請負対策」についての記載であることを明記すること。</w:t>
      </w:r>
    </w:p>
    <w:sectPr w:rsidR="005A514D" w:rsidRPr="00BA1701" w:rsidSect="00BA1701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701"/>
    <w:rsid w:val="00003D1E"/>
    <w:rsid w:val="005A514D"/>
    <w:rsid w:val="00BA1701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A863049"/>
  <w15:chartTrackingRefBased/>
  <w15:docId w15:val="{7B2A1981-BEE2-4FE6-A89E-C063FE29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1701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A1701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A1701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1701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1701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1701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1701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1701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1701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1701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A170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A170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A170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A170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A170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A17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A1701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A17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A1701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A17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A1701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A170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A17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A170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A1701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BA1701"/>
    <w:rPr>
      <w:rFonts w:ascii="Meiryo UI" w:eastAsia="Meiryo UI" w:hAnsi="Meiryo UI"/>
    </w:rPr>
  </w:style>
  <w:style w:type="table" w:styleId="ab">
    <w:name w:val="Table Grid"/>
    <w:basedOn w:val="a1"/>
    <w:uiPriority w:val="39"/>
    <w:rsid w:val="00BA1701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2026-06-15T06:57:00Z</dcterms:created>
  <dcterms:modified xsi:type="dcterms:W3CDTF">2026-06-15T06:58:00Z</dcterms:modified>
</cp:coreProperties>
</file>